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STEINRICH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TEINRICH 130 402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